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07E6C" w14:textId="4479AC48" w:rsidR="00232A76" w:rsidRDefault="00232A76">
      <w:pPr>
        <w:pStyle w:val="Title"/>
        <w:jc w:val="center"/>
      </w:pPr>
      <w:r>
        <w:rPr>
          <w:noProof/>
        </w:rPr>
        <w:drawing>
          <wp:anchor distT="0" distB="0" distL="114300" distR="114300" simplePos="0" relativeHeight="251656704" behindDoc="1" locked="0" layoutInCell="1" allowOverlap="1" wp14:anchorId="7DF7BBBB" wp14:editId="530769C2">
            <wp:simplePos x="0" y="0"/>
            <wp:positionH relativeFrom="column">
              <wp:posOffset>4135755</wp:posOffset>
            </wp:positionH>
            <wp:positionV relativeFrom="paragraph">
              <wp:posOffset>-289560</wp:posOffset>
            </wp:positionV>
            <wp:extent cx="2207895" cy="1097280"/>
            <wp:effectExtent l="0" t="0" r="0" b="0"/>
            <wp:wrapTopAndBottom/>
            <wp:docPr id="19565594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7895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752" behindDoc="0" locked="0" layoutInCell="1" allowOverlap="1" wp14:anchorId="358E4A47" wp14:editId="18BE7350">
            <wp:simplePos x="0" y="0"/>
            <wp:positionH relativeFrom="column">
              <wp:posOffset>-40005</wp:posOffset>
            </wp:positionH>
            <wp:positionV relativeFrom="paragraph">
              <wp:posOffset>-190500</wp:posOffset>
            </wp:positionV>
            <wp:extent cx="3486022" cy="883920"/>
            <wp:effectExtent l="0" t="0" r="635" b="0"/>
            <wp:wrapTopAndBottom/>
            <wp:docPr id="37545858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022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7508E9D" w14:textId="04A061B1" w:rsidR="006E5FD9" w:rsidRPr="00174305" w:rsidRDefault="00000000">
      <w:pPr>
        <w:pStyle w:val="Title"/>
        <w:jc w:val="center"/>
        <w:rPr>
          <w:lang w:val="bg-BG"/>
        </w:rPr>
      </w:pPr>
      <w:r w:rsidRPr="00174305">
        <w:rPr>
          <w:lang w:val="bg-BG"/>
        </w:rPr>
        <w:t>Формуляр за проектна идея</w:t>
      </w:r>
    </w:p>
    <w:p w14:paraId="787C05DB" w14:textId="3C2C1920" w:rsidR="006E5FD9" w:rsidRPr="00232A76" w:rsidRDefault="00000000">
      <w:pPr>
        <w:jc w:val="center"/>
        <w:rPr>
          <w:lang w:val="bg-BG"/>
        </w:rPr>
      </w:pPr>
      <w:r w:rsidRPr="00DE492F">
        <w:rPr>
          <w:b/>
          <w:sz w:val="32"/>
          <w:lang w:val="bg-BG"/>
        </w:rPr>
        <w:t xml:space="preserve">Конкурс </w:t>
      </w:r>
      <w:r w:rsidR="00232A76">
        <w:rPr>
          <w:b/>
          <w:sz w:val="32"/>
          <w:lang w:val="bg-BG"/>
        </w:rPr>
        <w:t>„Агенти за развитие на градски екосистемни услуги“</w:t>
      </w:r>
    </w:p>
    <w:p w14:paraId="48F9A72E" w14:textId="446AE6D1" w:rsidR="006E5FD9" w:rsidRPr="00D11386" w:rsidRDefault="00232A76" w:rsidP="00D11386">
      <w:pPr>
        <w:jc w:val="center"/>
        <w:rPr>
          <w:lang w:val="bg-BG"/>
        </w:rPr>
      </w:pPr>
      <w:r>
        <w:rPr>
          <w:lang w:val="bg-BG"/>
        </w:rPr>
        <w:t>Дейност</w:t>
      </w:r>
      <w:r>
        <w:t xml:space="preserve"> 2.3 </w:t>
      </w:r>
      <w:r w:rsidR="00D11386">
        <w:rPr>
          <w:lang w:val="bg-BG"/>
        </w:rPr>
        <w:t>„</w:t>
      </w:r>
      <w:r w:rsidRPr="00232A76">
        <w:rPr>
          <w:lang w:val="bg-BG"/>
        </w:rPr>
        <w:t>Овластяване на заинтересованите страни за развитие на екосистемните услуги</w:t>
      </w:r>
      <w:r w:rsidR="00D11386">
        <w:rPr>
          <w:lang w:val="bg-BG"/>
        </w:rPr>
        <w:t xml:space="preserve">“ на проект № </w:t>
      </w:r>
      <w:r w:rsidR="00D11386" w:rsidRPr="00D11386">
        <w:rPr>
          <w:lang w:val="bg-BG"/>
        </w:rPr>
        <w:t>BGMK0300051</w:t>
      </w:r>
      <w:r w:rsidR="00D11386">
        <w:rPr>
          <w:lang w:val="bg-BG"/>
        </w:rPr>
        <w:t xml:space="preserve"> „</w:t>
      </w:r>
      <w:r w:rsidR="00D11386" w:rsidRPr="00D11386">
        <w:rPr>
          <w:lang w:val="bg-BG"/>
        </w:rPr>
        <w:t>Трансграничен пакт за зелен пулс</w:t>
      </w:r>
      <w:r w:rsidR="00D11386">
        <w:rPr>
          <w:lang w:val="bg-BG"/>
        </w:rPr>
        <w:t>“</w:t>
      </w:r>
      <w:r w:rsidR="00D11386" w:rsidRPr="00D11386">
        <w:rPr>
          <w:lang w:val="bg-BG"/>
        </w:rPr>
        <w:t xml:space="preserve"> — Акроним G-PACT</w:t>
      </w:r>
    </w:p>
    <w:p w14:paraId="741C073C" w14:textId="77777777" w:rsidR="00232A76" w:rsidRPr="00232A76" w:rsidRDefault="00232A76" w:rsidP="00232A76">
      <w:pPr>
        <w:jc w:val="both"/>
        <w:rPr>
          <w:i/>
          <w:iCs/>
          <w:lang w:val="bg-BG"/>
        </w:rPr>
      </w:pPr>
    </w:p>
    <w:p w14:paraId="2C8F7D08" w14:textId="465E3F9D" w:rsidR="006E5FD9" w:rsidRPr="00232A76" w:rsidRDefault="00000000" w:rsidP="00232A76">
      <w:pPr>
        <w:jc w:val="both"/>
        <w:rPr>
          <w:i/>
          <w:iCs/>
          <w:lang w:val="bg-BG"/>
        </w:rPr>
      </w:pPr>
      <w:r w:rsidRPr="00232A76">
        <w:rPr>
          <w:i/>
          <w:iCs/>
          <w:lang w:val="bg-BG"/>
        </w:rPr>
        <w:t>Формулярът се попълва от кандидата или от представителя на екипа. Преди попълване прочетете правилата на конкурса. Полетата, обозначени със звездичка, са задължителни.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5443"/>
      </w:tblGrid>
      <w:tr w:rsidR="006E5FD9" w14:paraId="3428E813" w14:textId="77777777">
        <w:trPr>
          <w:cantSplit/>
          <w:tblHeader/>
          <w:jc w:val="center"/>
        </w:trPr>
        <w:tc>
          <w:tcPr>
            <w:tcW w:w="3402" w:type="dxa"/>
            <w:shd w:val="clear" w:color="auto" w:fill="1F4E7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BC7646" w14:textId="7BBB502A" w:rsidR="006E5FD9" w:rsidRPr="00232A76" w:rsidRDefault="00000000">
            <w:pPr>
              <w:spacing w:after="0"/>
              <w:rPr>
                <w:lang w:val="bg-BG"/>
              </w:rPr>
            </w:pPr>
            <w:r w:rsidRPr="00232A76">
              <w:rPr>
                <w:b/>
                <w:color w:val="FFFFFF"/>
                <w:sz w:val="18"/>
                <w:lang w:val="bg-BG"/>
              </w:rPr>
              <w:t xml:space="preserve">Данни за </w:t>
            </w:r>
            <w:r w:rsidR="00232A76" w:rsidRPr="00232A76">
              <w:rPr>
                <w:b/>
                <w:color w:val="FFFFFF"/>
                <w:sz w:val="18"/>
                <w:lang w:val="bg-BG"/>
              </w:rPr>
              <w:t>конкурса</w:t>
            </w:r>
          </w:p>
        </w:tc>
        <w:tc>
          <w:tcPr>
            <w:tcW w:w="5443" w:type="dxa"/>
            <w:shd w:val="clear" w:color="auto" w:fill="1F4E7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121128" w14:textId="77777777" w:rsidR="006E5FD9" w:rsidRPr="00232A76" w:rsidRDefault="00000000">
            <w:pPr>
              <w:spacing w:after="0"/>
              <w:rPr>
                <w:lang w:val="bg-BG"/>
              </w:rPr>
            </w:pPr>
            <w:r w:rsidRPr="00232A76">
              <w:rPr>
                <w:b/>
                <w:color w:val="FFFFFF"/>
                <w:sz w:val="18"/>
                <w:lang w:val="bg-BG"/>
              </w:rPr>
              <w:t>За попълване от организатора</w:t>
            </w:r>
          </w:p>
        </w:tc>
      </w:tr>
      <w:tr w:rsidR="006E5FD9" w14:paraId="3EEB0F2D" w14:textId="77777777">
        <w:trPr>
          <w:cantSplit/>
          <w:jc w:val="center"/>
        </w:trPr>
        <w:tc>
          <w:tcPr>
            <w:tcW w:w="340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5BF1C1" w14:textId="77777777" w:rsidR="006E5FD9" w:rsidRPr="00DE492F" w:rsidRDefault="00000000">
            <w:pPr>
              <w:spacing w:after="0"/>
              <w:rPr>
                <w:lang w:val="bg-BG"/>
              </w:rPr>
            </w:pPr>
            <w:r w:rsidRPr="00DE492F">
              <w:rPr>
                <w:sz w:val="18"/>
                <w:lang w:val="bg-BG"/>
              </w:rPr>
              <w:t>Регистрационен номер</w:t>
            </w:r>
          </w:p>
        </w:tc>
        <w:tc>
          <w:tcPr>
            <w:tcW w:w="544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562C38" w14:textId="77777777" w:rsidR="006E5FD9" w:rsidRDefault="006E5FD9">
            <w:pPr>
              <w:spacing w:after="0"/>
            </w:pPr>
          </w:p>
        </w:tc>
      </w:tr>
      <w:tr w:rsidR="006E5FD9" w14:paraId="1D4DBA6E" w14:textId="77777777">
        <w:trPr>
          <w:cantSplit/>
          <w:jc w:val="center"/>
        </w:trPr>
        <w:tc>
          <w:tcPr>
            <w:tcW w:w="3402" w:type="dxa"/>
            <w:shd w:val="clear" w:color="auto" w:fill="EAF2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B1F8FB" w14:textId="77777777" w:rsidR="006E5FD9" w:rsidRPr="00DE492F" w:rsidRDefault="00000000">
            <w:pPr>
              <w:spacing w:after="0"/>
              <w:rPr>
                <w:lang w:val="bg-BG"/>
              </w:rPr>
            </w:pPr>
            <w:r w:rsidRPr="00DE492F">
              <w:rPr>
                <w:sz w:val="18"/>
                <w:lang w:val="bg-BG"/>
              </w:rPr>
              <w:t>Дата и час на получаване</w:t>
            </w:r>
          </w:p>
        </w:tc>
        <w:tc>
          <w:tcPr>
            <w:tcW w:w="5443" w:type="dxa"/>
            <w:shd w:val="clear" w:color="auto" w:fill="EAF2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A99889" w14:textId="77777777" w:rsidR="006E5FD9" w:rsidRDefault="006E5FD9">
            <w:pPr>
              <w:spacing w:after="0"/>
            </w:pPr>
          </w:p>
        </w:tc>
      </w:tr>
      <w:tr w:rsidR="006E5FD9" w14:paraId="071EBE5A" w14:textId="77777777">
        <w:trPr>
          <w:cantSplit/>
          <w:jc w:val="center"/>
        </w:trPr>
        <w:tc>
          <w:tcPr>
            <w:tcW w:w="340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F5CEC6" w14:textId="77777777" w:rsidR="006E5FD9" w:rsidRPr="00DE492F" w:rsidRDefault="00000000">
            <w:pPr>
              <w:spacing w:after="0"/>
              <w:rPr>
                <w:lang w:val="bg-BG"/>
              </w:rPr>
            </w:pPr>
            <w:r w:rsidRPr="00DE492F">
              <w:rPr>
                <w:sz w:val="18"/>
                <w:lang w:val="bg-BG"/>
              </w:rPr>
              <w:t>Проверил</w:t>
            </w:r>
          </w:p>
        </w:tc>
        <w:tc>
          <w:tcPr>
            <w:tcW w:w="544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0A6056" w14:textId="77777777" w:rsidR="006E5FD9" w:rsidRDefault="006E5FD9">
            <w:pPr>
              <w:spacing w:after="0"/>
            </w:pPr>
          </w:p>
        </w:tc>
      </w:tr>
    </w:tbl>
    <w:p w14:paraId="417946F5" w14:textId="77777777" w:rsidR="006E5FD9" w:rsidRDefault="006E5FD9">
      <w:pPr>
        <w:spacing w:after="20"/>
      </w:pPr>
    </w:p>
    <w:p w14:paraId="64A3EAAF" w14:textId="77777777" w:rsidR="006E5FD9" w:rsidRDefault="00000000">
      <w:pPr>
        <w:pStyle w:val="Heading1"/>
      </w:pPr>
      <w:r>
        <w:t xml:space="preserve">1 </w:t>
      </w:r>
      <w:r w:rsidRPr="00DE492F">
        <w:rPr>
          <w:lang w:val="bg-BG"/>
        </w:rPr>
        <w:t>Данни за кандидата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515"/>
        <w:gridCol w:w="5329"/>
      </w:tblGrid>
      <w:tr w:rsidR="006E5FD9" w14:paraId="2151AF47" w14:textId="77777777">
        <w:trPr>
          <w:cantSplit/>
          <w:tblHeader/>
          <w:jc w:val="center"/>
        </w:trPr>
        <w:tc>
          <w:tcPr>
            <w:tcW w:w="3515" w:type="dxa"/>
            <w:shd w:val="clear" w:color="auto" w:fill="1F4E7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6F38ED" w14:textId="77777777" w:rsidR="006E5FD9" w:rsidRPr="00DE492F" w:rsidRDefault="00000000">
            <w:pPr>
              <w:spacing w:after="0"/>
              <w:rPr>
                <w:lang w:val="bg-BG"/>
              </w:rPr>
            </w:pPr>
            <w:r w:rsidRPr="00DE492F">
              <w:rPr>
                <w:b/>
                <w:color w:val="FFFFFF"/>
                <w:sz w:val="18"/>
                <w:lang w:val="bg-BG"/>
              </w:rPr>
              <w:t>Поле</w:t>
            </w:r>
          </w:p>
        </w:tc>
        <w:tc>
          <w:tcPr>
            <w:tcW w:w="5329" w:type="dxa"/>
            <w:shd w:val="clear" w:color="auto" w:fill="1F4E7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E7D7E1" w14:textId="77777777" w:rsidR="006E5FD9" w:rsidRPr="00DE492F" w:rsidRDefault="00000000">
            <w:pPr>
              <w:spacing w:after="0"/>
              <w:rPr>
                <w:lang w:val="bg-BG"/>
              </w:rPr>
            </w:pPr>
            <w:r w:rsidRPr="00DE492F">
              <w:rPr>
                <w:b/>
                <w:color w:val="FFFFFF"/>
                <w:sz w:val="18"/>
                <w:lang w:val="bg-BG"/>
              </w:rPr>
              <w:t>Информация</w:t>
            </w:r>
          </w:p>
        </w:tc>
      </w:tr>
      <w:tr w:rsidR="006E5FD9" w14:paraId="705081CA" w14:textId="77777777">
        <w:trPr>
          <w:cantSplit/>
          <w:jc w:val="center"/>
        </w:trPr>
        <w:tc>
          <w:tcPr>
            <w:tcW w:w="351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BDF6C8" w14:textId="77777777" w:rsidR="006E5FD9" w:rsidRDefault="00000000">
            <w:pPr>
              <w:spacing w:after="0"/>
            </w:pPr>
            <w:r>
              <w:rPr>
                <w:sz w:val="18"/>
              </w:rPr>
              <w:t xml:space="preserve">1.1 </w:t>
            </w:r>
            <w:r w:rsidRPr="00DE492F">
              <w:rPr>
                <w:sz w:val="18"/>
                <w:lang w:val="bg-BG"/>
              </w:rPr>
              <w:t>Име на кандидата или екипа *</w:t>
            </w:r>
          </w:p>
        </w:tc>
        <w:tc>
          <w:tcPr>
            <w:tcW w:w="532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B13523" w14:textId="77777777" w:rsidR="006E5FD9" w:rsidRDefault="00000000">
            <w:pPr>
              <w:spacing w:after="0"/>
            </w:pPr>
            <w:r>
              <w:t>________________________________________________________________________________</w:t>
            </w:r>
          </w:p>
        </w:tc>
      </w:tr>
      <w:tr w:rsidR="006E5FD9" w14:paraId="30D70822" w14:textId="77777777">
        <w:trPr>
          <w:cantSplit/>
          <w:jc w:val="center"/>
        </w:trPr>
        <w:tc>
          <w:tcPr>
            <w:tcW w:w="3515" w:type="dxa"/>
            <w:shd w:val="clear" w:color="auto" w:fill="EAF2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9008CF" w14:textId="77777777" w:rsidR="006E5FD9" w:rsidRDefault="00000000">
            <w:pPr>
              <w:spacing w:after="0"/>
            </w:pPr>
            <w:r>
              <w:rPr>
                <w:sz w:val="18"/>
              </w:rPr>
              <w:t xml:space="preserve">1.2 </w:t>
            </w:r>
            <w:r w:rsidRPr="00DE492F">
              <w:rPr>
                <w:sz w:val="18"/>
                <w:lang w:val="bg-BG"/>
              </w:rPr>
              <w:t>Имена на лицето за контакт</w:t>
            </w:r>
            <w:r>
              <w:rPr>
                <w:sz w:val="18"/>
              </w:rPr>
              <w:t xml:space="preserve"> *</w:t>
            </w:r>
          </w:p>
        </w:tc>
        <w:tc>
          <w:tcPr>
            <w:tcW w:w="5329" w:type="dxa"/>
            <w:shd w:val="clear" w:color="auto" w:fill="EAF2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AED2BA" w14:textId="77777777" w:rsidR="006E5FD9" w:rsidRDefault="00000000">
            <w:pPr>
              <w:spacing w:after="0"/>
            </w:pPr>
            <w:r>
              <w:t>________________________________________________________________________________</w:t>
            </w:r>
          </w:p>
        </w:tc>
      </w:tr>
      <w:tr w:rsidR="006E5FD9" w14:paraId="505D116D" w14:textId="77777777">
        <w:trPr>
          <w:cantSplit/>
          <w:jc w:val="center"/>
        </w:trPr>
        <w:tc>
          <w:tcPr>
            <w:tcW w:w="351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5FBCAB" w14:textId="77777777" w:rsidR="006E5FD9" w:rsidRDefault="00000000">
            <w:pPr>
              <w:spacing w:after="0"/>
            </w:pPr>
            <w:r>
              <w:rPr>
                <w:sz w:val="18"/>
              </w:rPr>
              <w:t xml:space="preserve">1.3 </w:t>
            </w:r>
            <w:r w:rsidRPr="00DE492F">
              <w:rPr>
                <w:sz w:val="18"/>
                <w:lang w:val="bg-BG"/>
              </w:rPr>
              <w:t>Дата на раждане или възраст *</w:t>
            </w:r>
          </w:p>
        </w:tc>
        <w:tc>
          <w:tcPr>
            <w:tcW w:w="532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D5CE6E" w14:textId="77777777" w:rsidR="006E5FD9" w:rsidRDefault="00000000">
            <w:pPr>
              <w:spacing w:after="0"/>
            </w:pPr>
            <w:r>
              <w:t>________________________________________________________________________________</w:t>
            </w:r>
          </w:p>
        </w:tc>
      </w:tr>
      <w:tr w:rsidR="006E5FD9" w14:paraId="5F3FF73B" w14:textId="77777777">
        <w:trPr>
          <w:cantSplit/>
          <w:jc w:val="center"/>
        </w:trPr>
        <w:tc>
          <w:tcPr>
            <w:tcW w:w="3515" w:type="dxa"/>
            <w:shd w:val="clear" w:color="auto" w:fill="EAF2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7256AB" w14:textId="77777777" w:rsidR="006E5FD9" w:rsidRPr="00DE492F" w:rsidRDefault="00000000">
            <w:pPr>
              <w:spacing w:after="0"/>
              <w:rPr>
                <w:lang w:val="bg-BG"/>
              </w:rPr>
            </w:pPr>
            <w:r w:rsidRPr="00DE492F">
              <w:rPr>
                <w:sz w:val="18"/>
                <w:lang w:val="bg-BG"/>
              </w:rPr>
              <w:t>1.4 Населено място и държава *</w:t>
            </w:r>
          </w:p>
        </w:tc>
        <w:tc>
          <w:tcPr>
            <w:tcW w:w="5329" w:type="dxa"/>
            <w:shd w:val="clear" w:color="auto" w:fill="EAF2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73B051" w14:textId="77777777" w:rsidR="006E5FD9" w:rsidRPr="00DE492F" w:rsidRDefault="00000000">
            <w:pPr>
              <w:spacing w:after="0"/>
              <w:rPr>
                <w:lang w:val="bg-BG"/>
              </w:rPr>
            </w:pPr>
            <w:r w:rsidRPr="00DE492F">
              <w:rPr>
                <w:lang w:val="bg-BG"/>
              </w:rPr>
              <w:t>________________________________________________________________________________</w:t>
            </w:r>
          </w:p>
        </w:tc>
      </w:tr>
      <w:tr w:rsidR="006E5FD9" w14:paraId="197BA8E6" w14:textId="77777777">
        <w:trPr>
          <w:cantSplit/>
          <w:jc w:val="center"/>
        </w:trPr>
        <w:tc>
          <w:tcPr>
            <w:tcW w:w="351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FC6A2D" w14:textId="77777777" w:rsidR="006E5FD9" w:rsidRDefault="00000000">
            <w:pPr>
              <w:spacing w:after="0"/>
            </w:pPr>
            <w:r>
              <w:rPr>
                <w:sz w:val="18"/>
              </w:rPr>
              <w:t xml:space="preserve">1.5 </w:t>
            </w:r>
            <w:r w:rsidRPr="00DE492F">
              <w:rPr>
                <w:sz w:val="18"/>
                <w:lang w:val="bg-BG"/>
              </w:rPr>
              <w:t>Електронна поща *</w:t>
            </w:r>
          </w:p>
        </w:tc>
        <w:tc>
          <w:tcPr>
            <w:tcW w:w="532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820EB8" w14:textId="77777777" w:rsidR="006E5FD9" w:rsidRDefault="00000000">
            <w:pPr>
              <w:spacing w:after="0"/>
            </w:pPr>
            <w:r>
              <w:t>________________________________________________________________________________</w:t>
            </w:r>
          </w:p>
        </w:tc>
      </w:tr>
      <w:tr w:rsidR="006E5FD9" w14:paraId="3E3AB252" w14:textId="77777777">
        <w:trPr>
          <w:cantSplit/>
          <w:jc w:val="center"/>
        </w:trPr>
        <w:tc>
          <w:tcPr>
            <w:tcW w:w="3515" w:type="dxa"/>
            <w:shd w:val="clear" w:color="auto" w:fill="EAF2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0B435E" w14:textId="77777777" w:rsidR="006E5FD9" w:rsidRDefault="00000000">
            <w:pPr>
              <w:spacing w:after="0"/>
            </w:pPr>
            <w:r>
              <w:rPr>
                <w:sz w:val="18"/>
              </w:rPr>
              <w:lastRenderedPageBreak/>
              <w:t xml:space="preserve">1.6 </w:t>
            </w:r>
            <w:r w:rsidRPr="00DE492F">
              <w:rPr>
                <w:sz w:val="18"/>
                <w:lang w:val="bg-BG"/>
              </w:rPr>
              <w:t>Телефон</w:t>
            </w:r>
          </w:p>
        </w:tc>
        <w:tc>
          <w:tcPr>
            <w:tcW w:w="5329" w:type="dxa"/>
            <w:shd w:val="clear" w:color="auto" w:fill="EAF2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242F63" w14:textId="77777777" w:rsidR="006E5FD9" w:rsidRDefault="00000000">
            <w:pPr>
              <w:spacing w:after="0"/>
            </w:pPr>
            <w:r>
              <w:t>________________________________________________________________________________</w:t>
            </w:r>
          </w:p>
        </w:tc>
      </w:tr>
      <w:tr w:rsidR="006E5FD9" w14:paraId="57B90D17" w14:textId="77777777">
        <w:trPr>
          <w:cantSplit/>
          <w:jc w:val="center"/>
        </w:trPr>
        <w:tc>
          <w:tcPr>
            <w:tcW w:w="351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D7C6F5" w14:textId="77777777" w:rsidR="006E5FD9" w:rsidRDefault="00000000">
            <w:pPr>
              <w:spacing w:after="0"/>
            </w:pPr>
            <w:r>
              <w:rPr>
                <w:sz w:val="18"/>
              </w:rPr>
              <w:t xml:space="preserve">1.7 </w:t>
            </w:r>
            <w:r w:rsidRPr="00DE492F">
              <w:rPr>
                <w:sz w:val="18"/>
                <w:lang w:val="bg-BG"/>
              </w:rPr>
              <w:t>Училище организация или младежки клуб</w:t>
            </w:r>
          </w:p>
        </w:tc>
        <w:tc>
          <w:tcPr>
            <w:tcW w:w="532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F896AC" w14:textId="77777777" w:rsidR="006E5FD9" w:rsidRDefault="00000000">
            <w:pPr>
              <w:spacing w:after="0"/>
            </w:pPr>
            <w:r>
              <w:t>________________________________________________________________________________</w:t>
            </w:r>
            <w:r>
              <w:br/>
              <w:t>________________________________________________________________________________</w:t>
            </w:r>
          </w:p>
        </w:tc>
      </w:tr>
      <w:tr w:rsidR="006E5FD9" w14:paraId="18549CAA" w14:textId="77777777">
        <w:trPr>
          <w:cantSplit/>
          <w:jc w:val="center"/>
        </w:trPr>
        <w:tc>
          <w:tcPr>
            <w:tcW w:w="3515" w:type="dxa"/>
            <w:shd w:val="clear" w:color="auto" w:fill="EAF2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380591" w14:textId="77777777" w:rsidR="006E5FD9" w:rsidRDefault="00000000">
            <w:pPr>
              <w:spacing w:after="0"/>
            </w:pPr>
            <w:r>
              <w:rPr>
                <w:sz w:val="18"/>
              </w:rPr>
              <w:t xml:space="preserve">1.8 </w:t>
            </w:r>
            <w:r w:rsidRPr="00DE492F">
              <w:rPr>
                <w:sz w:val="18"/>
                <w:lang w:val="bg-BG"/>
              </w:rPr>
              <w:t>Членове на екипа и възраст</w:t>
            </w:r>
          </w:p>
        </w:tc>
        <w:tc>
          <w:tcPr>
            <w:tcW w:w="5329" w:type="dxa"/>
            <w:shd w:val="clear" w:color="auto" w:fill="EAF2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3A8031" w14:textId="77777777" w:rsidR="006E5FD9" w:rsidRDefault="00000000">
            <w:pPr>
              <w:spacing w:after="0"/>
            </w:pPr>
            <w:r>
              <w:t>________________________________________________________________________________</w:t>
            </w:r>
            <w:r>
              <w:br/>
              <w:t>________________________________________________________________________________</w:t>
            </w:r>
          </w:p>
        </w:tc>
      </w:tr>
    </w:tbl>
    <w:p w14:paraId="010AD677" w14:textId="77777777" w:rsidR="006E5FD9" w:rsidRDefault="006E5FD9">
      <w:pPr>
        <w:spacing w:after="20"/>
      </w:pPr>
    </w:p>
    <w:p w14:paraId="17D24942" w14:textId="77777777" w:rsidR="006E5FD9" w:rsidRPr="00DE492F" w:rsidRDefault="00000000">
      <w:pPr>
        <w:pStyle w:val="Heading1"/>
        <w:rPr>
          <w:lang w:val="bg-BG"/>
        </w:rPr>
      </w:pPr>
      <w:r>
        <w:t xml:space="preserve">2 </w:t>
      </w:r>
      <w:r w:rsidRPr="00DE492F">
        <w:rPr>
          <w:lang w:val="bg-BG"/>
        </w:rPr>
        <w:t>Основни данни за идеята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515"/>
        <w:gridCol w:w="5329"/>
      </w:tblGrid>
      <w:tr w:rsidR="006E5FD9" w14:paraId="4990E84A" w14:textId="77777777">
        <w:trPr>
          <w:cantSplit/>
          <w:tblHeader/>
          <w:jc w:val="center"/>
        </w:trPr>
        <w:tc>
          <w:tcPr>
            <w:tcW w:w="3515" w:type="dxa"/>
            <w:shd w:val="clear" w:color="auto" w:fill="1F4E7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511B07" w14:textId="77777777" w:rsidR="006E5FD9" w:rsidRDefault="00000000">
            <w:pPr>
              <w:spacing w:after="0"/>
            </w:pPr>
            <w:proofErr w:type="spellStart"/>
            <w:r>
              <w:rPr>
                <w:b/>
                <w:color w:val="FFFFFF"/>
                <w:sz w:val="18"/>
              </w:rPr>
              <w:t>Поле</w:t>
            </w:r>
            <w:proofErr w:type="spellEnd"/>
          </w:p>
        </w:tc>
        <w:tc>
          <w:tcPr>
            <w:tcW w:w="5329" w:type="dxa"/>
            <w:shd w:val="clear" w:color="auto" w:fill="1F4E7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86CDC6" w14:textId="77777777" w:rsidR="006E5FD9" w:rsidRDefault="00000000">
            <w:pPr>
              <w:spacing w:after="0"/>
            </w:pPr>
            <w:proofErr w:type="spellStart"/>
            <w:r>
              <w:rPr>
                <w:b/>
                <w:color w:val="FFFFFF"/>
                <w:sz w:val="18"/>
              </w:rPr>
              <w:t>Информация</w:t>
            </w:r>
            <w:proofErr w:type="spellEnd"/>
          </w:p>
        </w:tc>
      </w:tr>
      <w:tr w:rsidR="006E5FD9" w14:paraId="67FD209E" w14:textId="77777777">
        <w:trPr>
          <w:cantSplit/>
          <w:jc w:val="center"/>
        </w:trPr>
        <w:tc>
          <w:tcPr>
            <w:tcW w:w="351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2C4409" w14:textId="77777777" w:rsidR="006E5FD9" w:rsidRDefault="00000000">
            <w:pPr>
              <w:spacing w:after="0"/>
            </w:pPr>
            <w:r>
              <w:rPr>
                <w:sz w:val="18"/>
              </w:rPr>
              <w:t xml:space="preserve">2.1 </w:t>
            </w:r>
            <w:r w:rsidRPr="00DE492F">
              <w:rPr>
                <w:sz w:val="18"/>
                <w:lang w:val="bg-BG"/>
              </w:rPr>
              <w:t>Заглавие на проектната идея *</w:t>
            </w:r>
          </w:p>
        </w:tc>
        <w:tc>
          <w:tcPr>
            <w:tcW w:w="532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3AEF59" w14:textId="77777777" w:rsidR="006E5FD9" w:rsidRDefault="00000000">
            <w:pPr>
              <w:spacing w:after="0"/>
            </w:pPr>
            <w:r>
              <w:t>________________________________________________________________________________</w:t>
            </w:r>
          </w:p>
        </w:tc>
      </w:tr>
      <w:tr w:rsidR="006E5FD9" w14:paraId="4603CB4C" w14:textId="77777777">
        <w:trPr>
          <w:cantSplit/>
          <w:jc w:val="center"/>
        </w:trPr>
        <w:tc>
          <w:tcPr>
            <w:tcW w:w="3515" w:type="dxa"/>
            <w:shd w:val="clear" w:color="auto" w:fill="EAF2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D92DD4" w14:textId="77777777" w:rsidR="006E5FD9" w:rsidRDefault="00000000">
            <w:pPr>
              <w:spacing w:after="0"/>
            </w:pPr>
            <w:r>
              <w:rPr>
                <w:sz w:val="18"/>
              </w:rPr>
              <w:t xml:space="preserve">2.2 </w:t>
            </w:r>
            <w:r w:rsidRPr="00DE492F">
              <w:rPr>
                <w:sz w:val="18"/>
                <w:lang w:val="bg-BG"/>
              </w:rPr>
              <w:t>Място на изпълнение *</w:t>
            </w:r>
          </w:p>
        </w:tc>
        <w:tc>
          <w:tcPr>
            <w:tcW w:w="5329" w:type="dxa"/>
            <w:shd w:val="clear" w:color="auto" w:fill="EAF2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C01573" w14:textId="77777777" w:rsidR="006E5FD9" w:rsidRDefault="00000000">
            <w:pPr>
              <w:spacing w:after="0"/>
            </w:pPr>
            <w:r>
              <w:t>________________________________________________________________________________</w:t>
            </w:r>
          </w:p>
        </w:tc>
      </w:tr>
      <w:tr w:rsidR="006E5FD9" w14:paraId="156BB4A7" w14:textId="77777777">
        <w:trPr>
          <w:cantSplit/>
          <w:jc w:val="center"/>
        </w:trPr>
        <w:tc>
          <w:tcPr>
            <w:tcW w:w="351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9AF961" w14:textId="77777777" w:rsidR="006E5FD9" w:rsidRDefault="00000000">
            <w:pPr>
              <w:spacing w:after="0"/>
            </w:pPr>
            <w:r>
              <w:rPr>
                <w:sz w:val="18"/>
              </w:rPr>
              <w:t xml:space="preserve">2.3 </w:t>
            </w:r>
            <w:r w:rsidRPr="00DE492F">
              <w:rPr>
                <w:sz w:val="18"/>
                <w:lang w:val="bg-BG"/>
              </w:rPr>
              <w:t>Основен тип екосистемна услуга *</w:t>
            </w:r>
          </w:p>
        </w:tc>
        <w:tc>
          <w:tcPr>
            <w:tcW w:w="532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5DBEC0" w14:textId="77777777" w:rsidR="006E5FD9" w:rsidRPr="00DE492F" w:rsidRDefault="00000000">
            <w:pPr>
              <w:spacing w:after="0"/>
              <w:rPr>
                <w:lang w:val="bg-BG"/>
              </w:rPr>
            </w:pPr>
            <w:r w:rsidRPr="00DE492F">
              <w:rPr>
                <w:sz w:val="18"/>
                <w:lang w:val="bg-BG"/>
              </w:rPr>
              <w:t>☐ Осигуряваща   ☐ Културна</w:t>
            </w:r>
            <w:r w:rsidRPr="00DE492F">
              <w:rPr>
                <w:sz w:val="18"/>
                <w:lang w:val="bg-BG"/>
              </w:rPr>
              <w:br/>
              <w:t>☐ Регулираща   ☐ Поддържаща</w:t>
            </w:r>
          </w:p>
        </w:tc>
      </w:tr>
      <w:tr w:rsidR="006E5FD9" w14:paraId="0105684F" w14:textId="77777777">
        <w:trPr>
          <w:cantSplit/>
          <w:jc w:val="center"/>
        </w:trPr>
        <w:tc>
          <w:tcPr>
            <w:tcW w:w="3515" w:type="dxa"/>
            <w:shd w:val="clear" w:color="auto" w:fill="EAF2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FE2988" w14:textId="77777777" w:rsidR="006E5FD9" w:rsidRDefault="00000000">
            <w:pPr>
              <w:spacing w:after="0"/>
            </w:pPr>
            <w:r>
              <w:rPr>
                <w:sz w:val="18"/>
              </w:rPr>
              <w:t xml:space="preserve">2.4 </w:t>
            </w:r>
            <w:r w:rsidRPr="00DE492F">
              <w:rPr>
                <w:sz w:val="18"/>
                <w:lang w:val="bg-BG"/>
              </w:rPr>
              <w:t>Допълнителен тип екосистемна услуга</w:t>
            </w:r>
          </w:p>
        </w:tc>
        <w:tc>
          <w:tcPr>
            <w:tcW w:w="5329" w:type="dxa"/>
            <w:shd w:val="clear" w:color="auto" w:fill="EAF2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8C2F75" w14:textId="77777777" w:rsidR="006E5FD9" w:rsidRPr="00DE492F" w:rsidRDefault="00000000">
            <w:pPr>
              <w:spacing w:after="0"/>
              <w:rPr>
                <w:lang w:val="bg-BG"/>
              </w:rPr>
            </w:pPr>
            <w:r w:rsidRPr="00DE492F">
              <w:rPr>
                <w:sz w:val="18"/>
                <w:lang w:val="bg-BG"/>
              </w:rPr>
              <w:t>☐ Осигуряваща   ☐ Културна</w:t>
            </w:r>
            <w:r w:rsidRPr="00DE492F">
              <w:rPr>
                <w:sz w:val="18"/>
                <w:lang w:val="bg-BG"/>
              </w:rPr>
              <w:br/>
              <w:t>☐ Регулираща   ☐ Поддържаща   ☐ Не е приложимо</w:t>
            </w:r>
          </w:p>
        </w:tc>
      </w:tr>
      <w:tr w:rsidR="006E5FD9" w14:paraId="389ECE81" w14:textId="77777777">
        <w:trPr>
          <w:cantSplit/>
          <w:jc w:val="center"/>
        </w:trPr>
        <w:tc>
          <w:tcPr>
            <w:tcW w:w="351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7F5925" w14:textId="77777777" w:rsidR="006E5FD9" w:rsidRDefault="00000000">
            <w:pPr>
              <w:spacing w:after="0"/>
            </w:pPr>
            <w:r>
              <w:rPr>
                <w:sz w:val="18"/>
              </w:rPr>
              <w:t xml:space="preserve">2.5 </w:t>
            </w:r>
            <w:r w:rsidRPr="00DE492F">
              <w:rPr>
                <w:sz w:val="18"/>
                <w:lang w:val="bg-BG"/>
              </w:rPr>
              <w:t>Предвидена продължителност</w:t>
            </w:r>
          </w:p>
        </w:tc>
        <w:tc>
          <w:tcPr>
            <w:tcW w:w="532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8BADFD" w14:textId="77777777" w:rsidR="006E5FD9" w:rsidRDefault="00000000">
            <w:pPr>
              <w:spacing w:after="0"/>
            </w:pPr>
            <w:r>
              <w:t>________________________________________________________________________________</w:t>
            </w:r>
          </w:p>
        </w:tc>
      </w:tr>
    </w:tbl>
    <w:p w14:paraId="575E74AA" w14:textId="77777777" w:rsidR="006E5FD9" w:rsidRDefault="006E5FD9">
      <w:pPr>
        <w:spacing w:after="20"/>
      </w:pPr>
    </w:p>
    <w:p w14:paraId="5DAE7400" w14:textId="77777777" w:rsidR="006E5FD9" w:rsidRPr="00DE492F" w:rsidRDefault="00000000">
      <w:pPr>
        <w:pStyle w:val="Heading1"/>
        <w:rPr>
          <w:lang w:val="bg-BG"/>
        </w:rPr>
      </w:pPr>
      <w:r>
        <w:t xml:space="preserve">3 </w:t>
      </w:r>
      <w:r w:rsidRPr="00DE492F">
        <w:rPr>
          <w:lang w:val="bg-BG"/>
        </w:rPr>
        <w:t>Описание на идеята</w:t>
      </w:r>
    </w:p>
    <w:p w14:paraId="08A50077" w14:textId="77777777" w:rsidR="006E5FD9" w:rsidRPr="00DE492F" w:rsidRDefault="00000000">
      <w:pPr>
        <w:pStyle w:val="Heading2"/>
        <w:rPr>
          <w:lang w:val="bg-BG"/>
        </w:rPr>
      </w:pPr>
      <w:r w:rsidRPr="00DE492F">
        <w:rPr>
          <w:lang w:val="bg-BG"/>
        </w:rPr>
        <w:t>3.1 Какъв местен проблем или възможност адресира идеята *</w:t>
      </w:r>
    </w:p>
    <w:p w14:paraId="18D10FDC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275A1FE6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47867E24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0DA1FEC7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1AB7C7A6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1772FD5B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316E3B90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lastRenderedPageBreak/>
        <w:t>________________________________________________________________________________________</w:t>
      </w:r>
    </w:p>
    <w:p w14:paraId="6CEFE34B" w14:textId="77777777" w:rsidR="006E5FD9" w:rsidRPr="00DE492F" w:rsidRDefault="00000000">
      <w:pPr>
        <w:pStyle w:val="Heading2"/>
        <w:rPr>
          <w:lang w:val="bg-BG"/>
        </w:rPr>
      </w:pPr>
      <w:r w:rsidRPr="00DE492F">
        <w:rPr>
          <w:lang w:val="bg-BG"/>
        </w:rPr>
        <w:t>3.2 Каква е основната цел *</w:t>
      </w:r>
    </w:p>
    <w:p w14:paraId="0A15E688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0539B5FE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120788CC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4617C470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18D7DDB9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2C61BE4D" w14:textId="77777777" w:rsidR="006E5FD9" w:rsidRPr="00DE492F" w:rsidRDefault="00000000">
      <w:pPr>
        <w:pStyle w:val="Heading2"/>
        <w:rPr>
          <w:lang w:val="bg-BG"/>
        </w:rPr>
      </w:pPr>
      <w:r w:rsidRPr="00DE492F">
        <w:rPr>
          <w:lang w:val="bg-BG"/>
        </w:rPr>
        <w:t>3.3 Какво точно ще направите *</w:t>
      </w:r>
    </w:p>
    <w:p w14:paraId="3CCE5D60" w14:textId="5DD455D0" w:rsidR="006E5FD9" w:rsidRPr="00DE492F" w:rsidRDefault="00000000">
      <w:pPr>
        <w:rPr>
          <w:lang w:val="bg-BG"/>
        </w:rPr>
      </w:pPr>
      <w:r w:rsidRPr="00DE492F">
        <w:rPr>
          <w:i/>
          <w:color w:val="5A5A5A"/>
          <w:lang w:val="bg-BG"/>
        </w:rPr>
        <w:t xml:space="preserve">Опишете основните дейности в логичен ред </w:t>
      </w:r>
    </w:p>
    <w:p w14:paraId="53E0F7B4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788B8755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1BD3CB02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271FBA69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073F07D8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181C97B4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1BF48AA4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0F777C8A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75F16E21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4A1AEA70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05A0ADAC" w14:textId="77777777" w:rsidR="006E5FD9" w:rsidRPr="00DE492F" w:rsidRDefault="00000000">
      <w:pPr>
        <w:pStyle w:val="Heading2"/>
        <w:rPr>
          <w:lang w:val="bg-BG"/>
        </w:rPr>
      </w:pPr>
      <w:r w:rsidRPr="00DE492F">
        <w:rPr>
          <w:lang w:val="bg-BG"/>
        </w:rPr>
        <w:t>3.4 Кои хора или групи ще участват и ще се възползват *</w:t>
      </w:r>
    </w:p>
    <w:p w14:paraId="4BB4DC88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747D22F9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7FB3A350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298D33D1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2909A73A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72612ECA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154CE99B" w14:textId="77777777" w:rsidR="006E5FD9" w:rsidRPr="00DE492F" w:rsidRDefault="00000000">
      <w:pPr>
        <w:pStyle w:val="Heading2"/>
        <w:rPr>
          <w:lang w:val="bg-BG"/>
        </w:rPr>
      </w:pPr>
      <w:r w:rsidRPr="00DE492F">
        <w:rPr>
          <w:lang w:val="bg-BG"/>
        </w:rPr>
        <w:t>3.5 Как идеята ще подобри екосистемните услуги *</w:t>
      </w:r>
    </w:p>
    <w:p w14:paraId="42AA9A47" w14:textId="35ECE774" w:rsidR="006E5FD9" w:rsidRPr="00DE492F" w:rsidRDefault="00000000">
      <w:pPr>
        <w:rPr>
          <w:lang w:val="bg-BG"/>
        </w:rPr>
      </w:pPr>
      <w:r w:rsidRPr="00DE492F">
        <w:rPr>
          <w:i/>
          <w:color w:val="5A5A5A"/>
          <w:lang w:val="bg-BG"/>
        </w:rPr>
        <w:t>Посочете конкретните екологични и обществени ползи</w:t>
      </w:r>
    </w:p>
    <w:p w14:paraId="25ED6DC3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20988EC2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17A975CE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5B1924B2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6EA197BA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lastRenderedPageBreak/>
        <w:t>________________________________________________________________________________________</w:t>
      </w:r>
    </w:p>
    <w:p w14:paraId="4846BD52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5CD9CB47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2A58507D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1914A241" w14:textId="77777777" w:rsidR="006E5FD9" w:rsidRPr="00DE492F" w:rsidRDefault="00000000">
      <w:pPr>
        <w:pStyle w:val="Heading2"/>
        <w:rPr>
          <w:lang w:val="bg-BG"/>
        </w:rPr>
      </w:pPr>
      <w:r w:rsidRPr="00DE492F">
        <w:rPr>
          <w:lang w:val="bg-BG"/>
        </w:rPr>
        <w:t>3.6 Какво е новото или творческото в подхода</w:t>
      </w:r>
    </w:p>
    <w:p w14:paraId="14CA0080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2481EDBE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278A5131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00597D00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041D2552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6D2D76BB" w14:textId="77777777" w:rsidR="006E5FD9" w:rsidRPr="00DE492F" w:rsidRDefault="00000000">
      <w:pPr>
        <w:pStyle w:val="Heading2"/>
        <w:rPr>
          <w:lang w:val="bg-BG"/>
        </w:rPr>
      </w:pPr>
      <w:r w:rsidRPr="00DE492F">
        <w:rPr>
          <w:lang w:val="bg-BG"/>
        </w:rPr>
        <w:t>3.7 Как резултатите ще се поддържат след приключването *</w:t>
      </w:r>
    </w:p>
    <w:p w14:paraId="60E06F22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1D1462F1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32246722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399543F1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2E5C3E0F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23C58032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1ABAF2B2" w14:textId="163F9FF4" w:rsidR="006E5FD9" w:rsidRPr="00DE492F" w:rsidRDefault="00000000">
      <w:pPr>
        <w:pStyle w:val="Heading2"/>
        <w:rPr>
          <w:lang w:val="bg-BG"/>
        </w:rPr>
      </w:pPr>
      <w:r w:rsidRPr="00DE492F">
        <w:rPr>
          <w:lang w:val="bg-BG"/>
        </w:rPr>
        <w:t>3.</w:t>
      </w:r>
      <w:r w:rsidR="00CB5CFB" w:rsidRPr="00DE492F">
        <w:rPr>
          <w:lang w:val="bg-BG"/>
        </w:rPr>
        <w:t>8</w:t>
      </w:r>
      <w:r w:rsidRPr="00DE492F">
        <w:rPr>
          <w:lang w:val="bg-BG"/>
        </w:rPr>
        <w:t xml:space="preserve"> Основни рискове и мерки за безопасност и опазване на природата *</w:t>
      </w:r>
    </w:p>
    <w:p w14:paraId="10FD5861" w14:textId="77777777" w:rsidR="006E5FD9" w:rsidRPr="00DE492F" w:rsidRDefault="00000000">
      <w:pPr>
        <w:rPr>
          <w:lang w:val="bg-BG"/>
        </w:rPr>
      </w:pPr>
      <w:r w:rsidRPr="00DE492F">
        <w:rPr>
          <w:i/>
          <w:color w:val="5A5A5A"/>
          <w:lang w:val="bg-BG"/>
        </w:rPr>
        <w:t>Включете рискове за хора, биоразнообразие и градска среда</w:t>
      </w:r>
    </w:p>
    <w:p w14:paraId="6234402D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098EEE5E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4B5B54D4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09D22A34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5EA9B08E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2EE7231C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743AB5BF" w14:textId="77777777" w:rsidR="006E5FD9" w:rsidRPr="00DE492F" w:rsidRDefault="00000000">
      <w:pPr>
        <w:pStyle w:val="Heading1"/>
        <w:rPr>
          <w:lang w:val="bg-BG"/>
        </w:rPr>
      </w:pPr>
      <w:r w:rsidRPr="00DE492F">
        <w:rPr>
          <w:lang w:val="bg-BG"/>
        </w:rPr>
        <w:t>4 План за изпълнение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2835"/>
        <w:gridCol w:w="1417"/>
        <w:gridCol w:w="1701"/>
        <w:gridCol w:w="2438"/>
      </w:tblGrid>
      <w:tr w:rsidR="006E5FD9" w:rsidRPr="00DE492F" w14:paraId="65D97F91" w14:textId="77777777">
        <w:trPr>
          <w:cantSplit/>
          <w:tblHeader/>
          <w:jc w:val="center"/>
        </w:trPr>
        <w:tc>
          <w:tcPr>
            <w:tcW w:w="454" w:type="dxa"/>
            <w:shd w:val="clear" w:color="auto" w:fill="1F4E7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5B52A8" w14:textId="77777777" w:rsidR="006E5FD9" w:rsidRPr="00DE492F" w:rsidRDefault="00000000">
            <w:pPr>
              <w:spacing w:after="0"/>
              <w:rPr>
                <w:lang w:val="bg-BG"/>
              </w:rPr>
            </w:pPr>
            <w:r w:rsidRPr="00DE492F">
              <w:rPr>
                <w:b/>
                <w:color w:val="FFFFFF"/>
                <w:sz w:val="17"/>
                <w:lang w:val="bg-BG"/>
              </w:rPr>
              <w:t>№</w:t>
            </w:r>
          </w:p>
        </w:tc>
        <w:tc>
          <w:tcPr>
            <w:tcW w:w="2835" w:type="dxa"/>
            <w:shd w:val="clear" w:color="auto" w:fill="1F4E7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7EAAA8" w14:textId="77777777" w:rsidR="006E5FD9" w:rsidRPr="00DE492F" w:rsidRDefault="00000000">
            <w:pPr>
              <w:spacing w:after="0"/>
              <w:rPr>
                <w:lang w:val="bg-BG"/>
              </w:rPr>
            </w:pPr>
            <w:r w:rsidRPr="00DE492F">
              <w:rPr>
                <w:b/>
                <w:color w:val="FFFFFF"/>
                <w:sz w:val="17"/>
                <w:lang w:val="bg-BG"/>
              </w:rPr>
              <w:t>Дейност</w:t>
            </w:r>
          </w:p>
        </w:tc>
        <w:tc>
          <w:tcPr>
            <w:tcW w:w="1417" w:type="dxa"/>
            <w:shd w:val="clear" w:color="auto" w:fill="1F4E7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65CEA4" w14:textId="77777777" w:rsidR="006E5FD9" w:rsidRPr="00DE492F" w:rsidRDefault="00000000">
            <w:pPr>
              <w:spacing w:after="0"/>
              <w:rPr>
                <w:lang w:val="bg-BG"/>
              </w:rPr>
            </w:pPr>
            <w:r w:rsidRPr="00DE492F">
              <w:rPr>
                <w:b/>
                <w:color w:val="FFFFFF"/>
                <w:sz w:val="17"/>
                <w:lang w:val="bg-BG"/>
              </w:rPr>
              <w:t>Период</w:t>
            </w:r>
          </w:p>
        </w:tc>
        <w:tc>
          <w:tcPr>
            <w:tcW w:w="1701" w:type="dxa"/>
            <w:shd w:val="clear" w:color="auto" w:fill="1F4E7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B53ABA" w14:textId="77777777" w:rsidR="006E5FD9" w:rsidRPr="00DE492F" w:rsidRDefault="00000000">
            <w:pPr>
              <w:spacing w:after="0"/>
              <w:rPr>
                <w:lang w:val="bg-BG"/>
              </w:rPr>
            </w:pPr>
            <w:r w:rsidRPr="00DE492F">
              <w:rPr>
                <w:b/>
                <w:color w:val="FFFFFF"/>
                <w:sz w:val="17"/>
                <w:lang w:val="bg-BG"/>
              </w:rPr>
              <w:t>Отговорник</w:t>
            </w:r>
          </w:p>
        </w:tc>
        <w:tc>
          <w:tcPr>
            <w:tcW w:w="2438" w:type="dxa"/>
            <w:shd w:val="clear" w:color="auto" w:fill="1F4E7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9AC08B" w14:textId="77777777" w:rsidR="006E5FD9" w:rsidRPr="00DE492F" w:rsidRDefault="00000000">
            <w:pPr>
              <w:spacing w:after="0"/>
              <w:rPr>
                <w:lang w:val="bg-BG"/>
              </w:rPr>
            </w:pPr>
            <w:r w:rsidRPr="00DE492F">
              <w:rPr>
                <w:b/>
                <w:color w:val="FFFFFF"/>
                <w:sz w:val="17"/>
                <w:lang w:val="bg-BG"/>
              </w:rPr>
              <w:t>Очакван резултат</w:t>
            </w:r>
          </w:p>
        </w:tc>
      </w:tr>
      <w:tr w:rsidR="006E5FD9" w:rsidRPr="00DE492F" w14:paraId="3707522C" w14:textId="77777777">
        <w:trPr>
          <w:cantSplit/>
          <w:jc w:val="center"/>
        </w:trPr>
        <w:tc>
          <w:tcPr>
            <w:tcW w:w="45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FFCD2B" w14:textId="77777777" w:rsidR="006E5FD9" w:rsidRPr="00DE492F" w:rsidRDefault="00000000">
            <w:pPr>
              <w:spacing w:after="0"/>
              <w:rPr>
                <w:lang w:val="bg-BG"/>
              </w:rPr>
            </w:pPr>
            <w:r w:rsidRPr="00DE492F">
              <w:rPr>
                <w:sz w:val="17"/>
                <w:lang w:val="bg-BG"/>
              </w:rPr>
              <w:t>1</w:t>
            </w:r>
          </w:p>
        </w:tc>
        <w:tc>
          <w:tcPr>
            <w:tcW w:w="283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6ECF3F" w14:textId="77777777" w:rsidR="006E5FD9" w:rsidRPr="00DE492F" w:rsidRDefault="006E5FD9">
            <w:pPr>
              <w:spacing w:after="0"/>
              <w:rPr>
                <w:lang w:val="bg-BG"/>
              </w:rPr>
            </w:pPr>
          </w:p>
        </w:tc>
        <w:tc>
          <w:tcPr>
            <w:tcW w:w="141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11A1EB" w14:textId="77777777" w:rsidR="006E5FD9" w:rsidRPr="00DE492F" w:rsidRDefault="006E5FD9">
            <w:pPr>
              <w:spacing w:after="0"/>
              <w:rPr>
                <w:lang w:val="bg-BG"/>
              </w:rPr>
            </w:pPr>
          </w:p>
        </w:tc>
        <w:tc>
          <w:tcPr>
            <w:tcW w:w="170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7D7BC7" w14:textId="77777777" w:rsidR="006E5FD9" w:rsidRPr="00DE492F" w:rsidRDefault="006E5FD9">
            <w:pPr>
              <w:spacing w:after="0"/>
              <w:rPr>
                <w:lang w:val="bg-BG"/>
              </w:rPr>
            </w:pPr>
          </w:p>
        </w:tc>
        <w:tc>
          <w:tcPr>
            <w:tcW w:w="243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025F1B" w14:textId="77777777" w:rsidR="006E5FD9" w:rsidRPr="00DE492F" w:rsidRDefault="006E5FD9">
            <w:pPr>
              <w:spacing w:after="0"/>
              <w:rPr>
                <w:lang w:val="bg-BG"/>
              </w:rPr>
            </w:pPr>
          </w:p>
        </w:tc>
      </w:tr>
      <w:tr w:rsidR="006E5FD9" w:rsidRPr="00DE492F" w14:paraId="7A7FF21E" w14:textId="77777777">
        <w:trPr>
          <w:cantSplit/>
          <w:jc w:val="center"/>
        </w:trPr>
        <w:tc>
          <w:tcPr>
            <w:tcW w:w="454" w:type="dxa"/>
            <w:shd w:val="clear" w:color="auto" w:fill="EAF2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E820C7" w14:textId="77777777" w:rsidR="006E5FD9" w:rsidRPr="00DE492F" w:rsidRDefault="00000000">
            <w:pPr>
              <w:spacing w:after="0"/>
              <w:rPr>
                <w:lang w:val="bg-BG"/>
              </w:rPr>
            </w:pPr>
            <w:r w:rsidRPr="00DE492F">
              <w:rPr>
                <w:sz w:val="17"/>
                <w:lang w:val="bg-BG"/>
              </w:rPr>
              <w:t>2</w:t>
            </w:r>
          </w:p>
        </w:tc>
        <w:tc>
          <w:tcPr>
            <w:tcW w:w="2835" w:type="dxa"/>
            <w:shd w:val="clear" w:color="auto" w:fill="EAF2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3E2E03" w14:textId="77777777" w:rsidR="006E5FD9" w:rsidRPr="00DE492F" w:rsidRDefault="006E5FD9">
            <w:pPr>
              <w:spacing w:after="0"/>
              <w:rPr>
                <w:lang w:val="bg-BG"/>
              </w:rPr>
            </w:pPr>
          </w:p>
        </w:tc>
        <w:tc>
          <w:tcPr>
            <w:tcW w:w="1417" w:type="dxa"/>
            <w:shd w:val="clear" w:color="auto" w:fill="EAF2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77FA03" w14:textId="77777777" w:rsidR="006E5FD9" w:rsidRPr="00DE492F" w:rsidRDefault="006E5FD9">
            <w:pPr>
              <w:spacing w:after="0"/>
              <w:rPr>
                <w:lang w:val="bg-BG"/>
              </w:rPr>
            </w:pPr>
          </w:p>
        </w:tc>
        <w:tc>
          <w:tcPr>
            <w:tcW w:w="1701" w:type="dxa"/>
            <w:shd w:val="clear" w:color="auto" w:fill="EAF2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BF2586" w14:textId="77777777" w:rsidR="006E5FD9" w:rsidRPr="00DE492F" w:rsidRDefault="006E5FD9">
            <w:pPr>
              <w:spacing w:after="0"/>
              <w:rPr>
                <w:lang w:val="bg-BG"/>
              </w:rPr>
            </w:pPr>
          </w:p>
        </w:tc>
        <w:tc>
          <w:tcPr>
            <w:tcW w:w="2438" w:type="dxa"/>
            <w:shd w:val="clear" w:color="auto" w:fill="EAF2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0F56C1" w14:textId="77777777" w:rsidR="006E5FD9" w:rsidRPr="00DE492F" w:rsidRDefault="006E5FD9">
            <w:pPr>
              <w:spacing w:after="0"/>
              <w:rPr>
                <w:lang w:val="bg-BG"/>
              </w:rPr>
            </w:pPr>
          </w:p>
        </w:tc>
      </w:tr>
      <w:tr w:rsidR="006E5FD9" w:rsidRPr="00DE492F" w14:paraId="36030650" w14:textId="77777777">
        <w:trPr>
          <w:cantSplit/>
          <w:jc w:val="center"/>
        </w:trPr>
        <w:tc>
          <w:tcPr>
            <w:tcW w:w="45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785818" w14:textId="77777777" w:rsidR="006E5FD9" w:rsidRPr="00DE492F" w:rsidRDefault="00000000">
            <w:pPr>
              <w:spacing w:after="0"/>
              <w:rPr>
                <w:lang w:val="bg-BG"/>
              </w:rPr>
            </w:pPr>
            <w:r w:rsidRPr="00DE492F">
              <w:rPr>
                <w:sz w:val="17"/>
                <w:lang w:val="bg-BG"/>
              </w:rPr>
              <w:t>3</w:t>
            </w:r>
          </w:p>
        </w:tc>
        <w:tc>
          <w:tcPr>
            <w:tcW w:w="283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D8597A" w14:textId="77777777" w:rsidR="006E5FD9" w:rsidRPr="00DE492F" w:rsidRDefault="006E5FD9">
            <w:pPr>
              <w:spacing w:after="0"/>
              <w:rPr>
                <w:lang w:val="bg-BG"/>
              </w:rPr>
            </w:pPr>
          </w:p>
        </w:tc>
        <w:tc>
          <w:tcPr>
            <w:tcW w:w="141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ED5F1B" w14:textId="77777777" w:rsidR="006E5FD9" w:rsidRPr="00DE492F" w:rsidRDefault="006E5FD9">
            <w:pPr>
              <w:spacing w:after="0"/>
              <w:rPr>
                <w:lang w:val="bg-BG"/>
              </w:rPr>
            </w:pPr>
          </w:p>
        </w:tc>
        <w:tc>
          <w:tcPr>
            <w:tcW w:w="170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667B14" w14:textId="77777777" w:rsidR="006E5FD9" w:rsidRPr="00DE492F" w:rsidRDefault="006E5FD9">
            <w:pPr>
              <w:spacing w:after="0"/>
              <w:rPr>
                <w:lang w:val="bg-BG"/>
              </w:rPr>
            </w:pPr>
          </w:p>
        </w:tc>
        <w:tc>
          <w:tcPr>
            <w:tcW w:w="243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8C9A2A" w14:textId="77777777" w:rsidR="006E5FD9" w:rsidRPr="00DE492F" w:rsidRDefault="006E5FD9">
            <w:pPr>
              <w:spacing w:after="0"/>
              <w:rPr>
                <w:lang w:val="bg-BG"/>
              </w:rPr>
            </w:pPr>
          </w:p>
        </w:tc>
      </w:tr>
      <w:tr w:rsidR="006E5FD9" w:rsidRPr="00DE492F" w14:paraId="2EB9773D" w14:textId="77777777">
        <w:trPr>
          <w:cantSplit/>
          <w:jc w:val="center"/>
        </w:trPr>
        <w:tc>
          <w:tcPr>
            <w:tcW w:w="454" w:type="dxa"/>
            <w:shd w:val="clear" w:color="auto" w:fill="EAF2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1608B9" w14:textId="77777777" w:rsidR="006E5FD9" w:rsidRPr="00DE492F" w:rsidRDefault="00000000">
            <w:pPr>
              <w:spacing w:after="0"/>
              <w:rPr>
                <w:lang w:val="bg-BG"/>
              </w:rPr>
            </w:pPr>
            <w:r w:rsidRPr="00DE492F">
              <w:rPr>
                <w:sz w:val="17"/>
                <w:lang w:val="bg-BG"/>
              </w:rPr>
              <w:lastRenderedPageBreak/>
              <w:t>4</w:t>
            </w:r>
          </w:p>
        </w:tc>
        <w:tc>
          <w:tcPr>
            <w:tcW w:w="2835" w:type="dxa"/>
            <w:shd w:val="clear" w:color="auto" w:fill="EAF2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597CFF" w14:textId="77777777" w:rsidR="006E5FD9" w:rsidRPr="00DE492F" w:rsidRDefault="006E5FD9">
            <w:pPr>
              <w:spacing w:after="0"/>
              <w:rPr>
                <w:lang w:val="bg-BG"/>
              </w:rPr>
            </w:pPr>
          </w:p>
        </w:tc>
        <w:tc>
          <w:tcPr>
            <w:tcW w:w="1417" w:type="dxa"/>
            <w:shd w:val="clear" w:color="auto" w:fill="EAF2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1D09AC" w14:textId="77777777" w:rsidR="006E5FD9" w:rsidRPr="00DE492F" w:rsidRDefault="006E5FD9">
            <w:pPr>
              <w:spacing w:after="0"/>
              <w:rPr>
                <w:lang w:val="bg-BG"/>
              </w:rPr>
            </w:pPr>
          </w:p>
        </w:tc>
        <w:tc>
          <w:tcPr>
            <w:tcW w:w="1701" w:type="dxa"/>
            <w:shd w:val="clear" w:color="auto" w:fill="EAF2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08C673" w14:textId="77777777" w:rsidR="006E5FD9" w:rsidRPr="00DE492F" w:rsidRDefault="006E5FD9">
            <w:pPr>
              <w:spacing w:after="0"/>
              <w:rPr>
                <w:lang w:val="bg-BG"/>
              </w:rPr>
            </w:pPr>
          </w:p>
        </w:tc>
        <w:tc>
          <w:tcPr>
            <w:tcW w:w="2438" w:type="dxa"/>
            <w:shd w:val="clear" w:color="auto" w:fill="EAF2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B2281B" w14:textId="77777777" w:rsidR="006E5FD9" w:rsidRPr="00DE492F" w:rsidRDefault="006E5FD9">
            <w:pPr>
              <w:spacing w:after="0"/>
              <w:rPr>
                <w:lang w:val="bg-BG"/>
              </w:rPr>
            </w:pPr>
          </w:p>
        </w:tc>
      </w:tr>
      <w:tr w:rsidR="006E5FD9" w:rsidRPr="00DE492F" w14:paraId="2EA69119" w14:textId="77777777">
        <w:trPr>
          <w:cantSplit/>
          <w:jc w:val="center"/>
        </w:trPr>
        <w:tc>
          <w:tcPr>
            <w:tcW w:w="45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203A6D" w14:textId="77777777" w:rsidR="006E5FD9" w:rsidRPr="00DE492F" w:rsidRDefault="00000000">
            <w:pPr>
              <w:spacing w:after="0"/>
              <w:rPr>
                <w:lang w:val="bg-BG"/>
              </w:rPr>
            </w:pPr>
            <w:r w:rsidRPr="00DE492F">
              <w:rPr>
                <w:sz w:val="17"/>
                <w:lang w:val="bg-BG"/>
              </w:rPr>
              <w:t>5</w:t>
            </w:r>
          </w:p>
        </w:tc>
        <w:tc>
          <w:tcPr>
            <w:tcW w:w="283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6E2438" w14:textId="77777777" w:rsidR="006E5FD9" w:rsidRPr="00DE492F" w:rsidRDefault="006E5FD9">
            <w:pPr>
              <w:spacing w:after="0"/>
              <w:rPr>
                <w:lang w:val="bg-BG"/>
              </w:rPr>
            </w:pPr>
          </w:p>
        </w:tc>
        <w:tc>
          <w:tcPr>
            <w:tcW w:w="141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7029CB" w14:textId="77777777" w:rsidR="006E5FD9" w:rsidRPr="00DE492F" w:rsidRDefault="006E5FD9">
            <w:pPr>
              <w:spacing w:after="0"/>
              <w:rPr>
                <w:lang w:val="bg-BG"/>
              </w:rPr>
            </w:pPr>
          </w:p>
        </w:tc>
        <w:tc>
          <w:tcPr>
            <w:tcW w:w="170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004C74" w14:textId="77777777" w:rsidR="006E5FD9" w:rsidRPr="00DE492F" w:rsidRDefault="006E5FD9">
            <w:pPr>
              <w:spacing w:after="0"/>
              <w:rPr>
                <w:lang w:val="bg-BG"/>
              </w:rPr>
            </w:pPr>
          </w:p>
        </w:tc>
        <w:tc>
          <w:tcPr>
            <w:tcW w:w="243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81D3C9" w14:textId="77777777" w:rsidR="006E5FD9" w:rsidRPr="00DE492F" w:rsidRDefault="006E5FD9">
            <w:pPr>
              <w:spacing w:after="0"/>
              <w:rPr>
                <w:lang w:val="bg-BG"/>
              </w:rPr>
            </w:pPr>
          </w:p>
        </w:tc>
      </w:tr>
    </w:tbl>
    <w:p w14:paraId="47194612" w14:textId="77777777" w:rsidR="006E5FD9" w:rsidRPr="00DE492F" w:rsidRDefault="006E5FD9">
      <w:pPr>
        <w:spacing w:after="20"/>
        <w:rPr>
          <w:lang w:val="bg-BG"/>
        </w:rPr>
      </w:pPr>
    </w:p>
    <w:p w14:paraId="232C799E" w14:textId="708761FD" w:rsidR="006E5FD9" w:rsidRPr="00DE492F" w:rsidRDefault="00A51C98">
      <w:pPr>
        <w:pStyle w:val="Heading1"/>
        <w:rPr>
          <w:lang w:val="bg-BG"/>
        </w:rPr>
      </w:pPr>
      <w:r w:rsidRPr="00DE492F">
        <w:rPr>
          <w:lang w:val="bg-BG"/>
        </w:rPr>
        <w:t xml:space="preserve">5 </w:t>
      </w:r>
      <w:r w:rsidR="00CB5CFB" w:rsidRPr="00DE492F">
        <w:rPr>
          <w:lang w:val="bg-BG"/>
        </w:rPr>
        <w:t>Р</w:t>
      </w:r>
      <w:r w:rsidRPr="00DE492F">
        <w:rPr>
          <w:lang w:val="bg-BG"/>
        </w:rPr>
        <w:t>езюме</w:t>
      </w:r>
    </w:p>
    <w:p w14:paraId="7C42727E" w14:textId="4FF4A2F4" w:rsidR="006E5FD9" w:rsidRPr="00DE492F" w:rsidRDefault="00000000" w:rsidP="00DE492F">
      <w:pPr>
        <w:jc w:val="both"/>
        <w:rPr>
          <w:lang w:val="bg-BG"/>
        </w:rPr>
      </w:pPr>
      <w:r w:rsidRPr="00DE492F">
        <w:rPr>
          <w:lang w:val="bg-BG"/>
        </w:rPr>
        <w:t xml:space="preserve">Опишете идеята с до </w:t>
      </w:r>
      <w:r w:rsidR="00DE492F">
        <w:rPr>
          <w:lang w:val="bg-BG"/>
        </w:rPr>
        <w:t>10</w:t>
      </w:r>
      <w:r w:rsidRPr="00DE492F">
        <w:rPr>
          <w:lang w:val="bg-BG"/>
        </w:rPr>
        <w:t>0 думи. Ако предложението бъде отличено, текстът може да бъде публикуван от Организатора.</w:t>
      </w:r>
    </w:p>
    <w:p w14:paraId="1C2F52A6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5E825BFB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4A0F966E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530AE987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64ADCBA3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7A6A261F" w14:textId="77777777" w:rsidR="006E5FD9" w:rsidRPr="00DE492F" w:rsidRDefault="00000000">
      <w:pPr>
        <w:rPr>
          <w:lang w:val="bg-BG"/>
        </w:rPr>
      </w:pPr>
      <w:r w:rsidRPr="00DE492F">
        <w:rPr>
          <w:lang w:val="bg-BG"/>
        </w:rPr>
        <w:t>________________________________________________________________________________________</w:t>
      </w:r>
    </w:p>
    <w:p w14:paraId="2E5B08CC" w14:textId="56F7430F" w:rsidR="006E5FD9" w:rsidRPr="00DE492F" w:rsidRDefault="006E5FD9" w:rsidP="00CB5CFB">
      <w:pPr>
        <w:pStyle w:val="ListBullet"/>
        <w:numPr>
          <w:ilvl w:val="0"/>
          <w:numId w:val="0"/>
        </w:numPr>
        <w:ind w:left="360" w:hanging="360"/>
        <w:rPr>
          <w:lang w:val="bg-BG"/>
        </w:rPr>
      </w:pPr>
    </w:p>
    <w:sectPr w:rsidR="006E5FD9" w:rsidRPr="00DE492F" w:rsidSect="00034616">
      <w:footerReference w:type="default" r:id="rId10"/>
      <w:pgSz w:w="12240" w:h="15840"/>
      <w:pgMar w:top="1020" w:right="1191" w:bottom="1020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49C71" w14:textId="77777777" w:rsidR="002F644B" w:rsidRDefault="002F644B">
      <w:pPr>
        <w:spacing w:after="0" w:line="240" w:lineRule="auto"/>
      </w:pPr>
      <w:r>
        <w:separator/>
      </w:r>
    </w:p>
  </w:endnote>
  <w:endnote w:type="continuationSeparator" w:id="0">
    <w:p w14:paraId="4CE13302" w14:textId="77777777" w:rsidR="002F644B" w:rsidRDefault="002F6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9FA03" w14:textId="77777777" w:rsidR="00D11386" w:rsidRDefault="00D11386" w:rsidP="00D11386">
    <w:pPr>
      <w:pStyle w:val="Footer"/>
      <w:jc w:val="center"/>
      <w:rPr>
        <w:rFonts w:ascii="Times New Roman" w:hAnsi="Times New Roman" w:cs="Times New Roman"/>
        <w:i/>
        <w:iCs/>
        <w:lang w:val="bg-BG"/>
      </w:rPr>
    </w:pPr>
  </w:p>
  <w:p w14:paraId="284F6A68" w14:textId="4EED8D7E" w:rsidR="006E5FD9" w:rsidRPr="00D11386" w:rsidRDefault="00D11386" w:rsidP="00D11386">
    <w:pPr>
      <w:pStyle w:val="Footer"/>
      <w:jc w:val="center"/>
      <w:rPr>
        <w:i/>
        <w:iCs/>
      </w:rPr>
    </w:pPr>
    <w:r w:rsidRPr="00D11386">
      <w:rPr>
        <w:rFonts w:ascii="Times New Roman" w:hAnsi="Times New Roman" w:cs="Times New Roman"/>
        <w:i/>
        <w:iCs/>
        <w:lang w:val="bg-BG"/>
      </w:rPr>
      <w:t xml:space="preserve">Проект </w:t>
    </w:r>
    <w:r>
      <w:rPr>
        <w:rFonts w:ascii="Times New Roman" w:hAnsi="Times New Roman" w:cs="Times New Roman"/>
        <w:i/>
        <w:iCs/>
        <w:lang w:val="bg-BG"/>
      </w:rPr>
      <w:t>„</w:t>
    </w:r>
    <w:r w:rsidRPr="00D11386">
      <w:rPr>
        <w:rFonts w:ascii="Times New Roman" w:hAnsi="Times New Roman" w:cs="Times New Roman"/>
        <w:i/>
        <w:iCs/>
        <w:lang w:val="bg-BG"/>
      </w:rPr>
      <w:t>G-</w:t>
    </w:r>
    <w:proofErr w:type="spellStart"/>
    <w:r w:rsidRPr="00D11386">
      <w:rPr>
        <w:rFonts w:ascii="Times New Roman" w:hAnsi="Times New Roman" w:cs="Times New Roman"/>
        <w:i/>
        <w:iCs/>
        <w:lang w:val="bg-BG"/>
      </w:rPr>
      <w:t>Pact</w:t>
    </w:r>
    <w:proofErr w:type="spellEnd"/>
    <w:r>
      <w:rPr>
        <w:rFonts w:ascii="Times New Roman" w:hAnsi="Times New Roman" w:cs="Times New Roman"/>
        <w:i/>
        <w:iCs/>
        <w:lang w:val="bg-BG"/>
      </w:rPr>
      <w:t>“</w:t>
    </w:r>
    <w:r w:rsidRPr="00D11386">
      <w:rPr>
        <w:rFonts w:ascii="Times New Roman" w:hAnsi="Times New Roman" w:cs="Times New Roman"/>
        <w:i/>
        <w:iCs/>
        <w:lang w:val="bg-BG"/>
      </w:rPr>
      <w:t xml:space="preserve"> е съфинансиран от Европейския съюз чрез Програмата (</w:t>
    </w:r>
    <w:proofErr w:type="spellStart"/>
    <w:r w:rsidRPr="00D11386">
      <w:rPr>
        <w:rFonts w:ascii="Times New Roman" w:hAnsi="Times New Roman" w:cs="Times New Roman"/>
        <w:i/>
        <w:iCs/>
        <w:lang w:val="bg-BG"/>
      </w:rPr>
      <w:t>Interreg</w:t>
    </w:r>
    <w:proofErr w:type="spellEnd"/>
    <w:r w:rsidRPr="00D11386">
      <w:rPr>
        <w:rFonts w:ascii="Times New Roman" w:hAnsi="Times New Roman" w:cs="Times New Roman"/>
        <w:i/>
        <w:iCs/>
        <w:lang w:val="bg-BG"/>
      </w:rPr>
      <w:t xml:space="preserve"> VI-A) ИПП за трансгранично сътрудничество България—Северна Македония 2021–2027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C9008" w14:textId="77777777" w:rsidR="002F644B" w:rsidRDefault="002F644B">
      <w:pPr>
        <w:spacing w:after="0" w:line="240" w:lineRule="auto"/>
      </w:pPr>
      <w:r>
        <w:separator/>
      </w:r>
    </w:p>
  </w:footnote>
  <w:footnote w:type="continuationSeparator" w:id="0">
    <w:p w14:paraId="16872175" w14:textId="77777777" w:rsidR="002F644B" w:rsidRDefault="002F64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76110444">
    <w:abstractNumId w:val="8"/>
  </w:num>
  <w:num w:numId="2" w16cid:durableId="1031228749">
    <w:abstractNumId w:val="6"/>
  </w:num>
  <w:num w:numId="3" w16cid:durableId="1268125389">
    <w:abstractNumId w:val="5"/>
  </w:num>
  <w:num w:numId="4" w16cid:durableId="846141456">
    <w:abstractNumId w:val="4"/>
  </w:num>
  <w:num w:numId="5" w16cid:durableId="2127380783">
    <w:abstractNumId w:val="7"/>
  </w:num>
  <w:num w:numId="6" w16cid:durableId="41757142">
    <w:abstractNumId w:val="3"/>
  </w:num>
  <w:num w:numId="7" w16cid:durableId="1750734329">
    <w:abstractNumId w:val="2"/>
  </w:num>
  <w:num w:numId="8" w16cid:durableId="296448964">
    <w:abstractNumId w:val="1"/>
  </w:num>
  <w:num w:numId="9" w16cid:durableId="1505435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4305"/>
    <w:rsid w:val="00232A76"/>
    <w:rsid w:val="0029639D"/>
    <w:rsid w:val="002B20DF"/>
    <w:rsid w:val="002F13CC"/>
    <w:rsid w:val="002F3E1D"/>
    <w:rsid w:val="002F644B"/>
    <w:rsid w:val="00326F90"/>
    <w:rsid w:val="003B34EE"/>
    <w:rsid w:val="00564E74"/>
    <w:rsid w:val="006E5FD9"/>
    <w:rsid w:val="009866B8"/>
    <w:rsid w:val="00A51C98"/>
    <w:rsid w:val="00A6133F"/>
    <w:rsid w:val="00AA1D8D"/>
    <w:rsid w:val="00B47730"/>
    <w:rsid w:val="00CB0664"/>
    <w:rsid w:val="00CB5CFB"/>
    <w:rsid w:val="00D11386"/>
    <w:rsid w:val="00DE492F"/>
    <w:rsid w:val="00E55B95"/>
    <w:rsid w:val="00E92C4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EDC0F48"/>
  <w14:defaultImageDpi w14:val="300"/>
  <w15:docId w15:val="{35559414-F661-421F-8280-A82B57907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eastAsia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/>
      <w:outlineLvl w:val="0"/>
    </w:pPr>
    <w:rPr>
      <w:rFonts w:asciiTheme="majorHAnsi" w:eastAsiaTheme="majorEastAsia" w:hAnsiTheme="majorHAnsi" w:cstheme="majorBid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/>
      <w:outlineLvl w:val="1"/>
    </w:pPr>
    <w:rPr>
      <w:rFonts w:asciiTheme="majorHAnsi" w:eastAsiaTheme="majorEastAsia" w:hAnsiTheme="majorHAnsi" w:cstheme="majorBid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before="22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377</Words>
  <Characters>7880</Characters>
  <DocSecurity>0</DocSecurity>
  <Lines>179</Lines>
  <Paragraphs>131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Формуляр за проектна идея EsS development agents</vt:lpstr>
    </vt:vector>
  </TitlesOfParts>
  <Manager/>
  <Company/>
  <LinksUpToDate>false</LinksUpToDate>
  <CharactersWithSpaces>8126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terms:created xsi:type="dcterms:W3CDTF">2013-12-23T23:15:00Z</dcterms:created>
  <dcterms:modified xsi:type="dcterms:W3CDTF">2026-09-24T10:08:00Z</dcterms:modified>
  <cp:category/>
</cp:coreProperties>
</file>